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11D0" w14:textId="6440CABE" w:rsidR="00A42537" w:rsidRDefault="006939B5" w:rsidP="00E47664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</w:t>
      </w:r>
      <w:r w:rsidR="000E267F">
        <w:rPr>
          <w:rFonts w:ascii="Meta Serif Offc" w:hAnsi="Meta Serif Offc" w:cs="Meta Serif Offc"/>
          <w:b/>
          <w:sz w:val="28"/>
          <w:szCs w:val="28"/>
          <w:lang w:val="sv-SE"/>
        </w:rPr>
        <w:t>dispensasjon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til </w:t>
      </w:r>
      <w:r w:rsidR="00593FDB">
        <w:rPr>
          <w:rFonts w:ascii="Meta Serif Offc" w:hAnsi="Meta Serif Offc" w:cs="Meta Serif Offc"/>
          <w:b/>
          <w:sz w:val="28"/>
          <w:szCs w:val="28"/>
          <w:lang w:val="sv-SE"/>
        </w:rPr>
        <w:t xml:space="preserve">å </w:t>
      </w:r>
      <w:r w:rsidR="00BF5BBF">
        <w:rPr>
          <w:rFonts w:ascii="Meta Serif Offc" w:hAnsi="Meta Serif Offc" w:cs="Meta Serif Offc"/>
          <w:b/>
          <w:sz w:val="28"/>
          <w:szCs w:val="28"/>
          <w:lang w:val="sv-SE"/>
        </w:rPr>
        <w:t>bruk</w:t>
      </w:r>
      <w:r w:rsidR="00593FDB">
        <w:rPr>
          <w:rFonts w:ascii="Meta Serif Offc" w:hAnsi="Meta Serif Offc" w:cs="Meta Serif Offc"/>
          <w:b/>
          <w:sz w:val="28"/>
          <w:szCs w:val="28"/>
          <w:lang w:val="sv-SE"/>
        </w:rPr>
        <w:t>e</w:t>
      </w:r>
      <w:r w:rsidR="00A4253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D271A2">
        <w:rPr>
          <w:rFonts w:ascii="Meta Serif Offc" w:hAnsi="Meta Serif Offc" w:cs="Meta Serif Offc"/>
          <w:b/>
          <w:sz w:val="28"/>
          <w:szCs w:val="28"/>
          <w:lang w:val="sv-SE"/>
        </w:rPr>
        <w:t xml:space="preserve">ikke-økologisk </w:t>
      </w:r>
      <w:r w:rsidR="000E267F">
        <w:rPr>
          <w:rFonts w:ascii="Meta Serif Offc" w:hAnsi="Meta Serif Offc" w:cs="Meta Serif Offc"/>
          <w:b/>
          <w:sz w:val="28"/>
          <w:szCs w:val="28"/>
          <w:lang w:val="sv-SE"/>
        </w:rPr>
        <w:t>kraftfôr grunnet brann</w:t>
      </w:r>
      <w:r w:rsidR="00140B74">
        <w:rPr>
          <w:rFonts w:ascii="Meta Serif Offc" w:hAnsi="Meta Serif Offc" w:cs="Meta Serif Offc"/>
          <w:b/>
          <w:sz w:val="28"/>
          <w:szCs w:val="28"/>
          <w:lang w:val="sv-SE"/>
        </w:rPr>
        <w:t>en</w:t>
      </w:r>
      <w:r w:rsidR="000E267F">
        <w:rPr>
          <w:rFonts w:ascii="Meta Serif Offc" w:hAnsi="Meta Serif Offc" w:cs="Meta Serif Offc"/>
          <w:b/>
          <w:sz w:val="28"/>
          <w:szCs w:val="28"/>
          <w:lang w:val="sv-SE"/>
        </w:rPr>
        <w:t xml:space="preserve"> på fabrikken på Lena</w:t>
      </w:r>
    </w:p>
    <w:p w14:paraId="53C721EB" w14:textId="40529D38" w:rsidR="00AD7E28" w:rsidRPr="00AD7E28" w:rsidRDefault="000E267F" w:rsidP="000E267F">
      <w:pPr>
        <w:jc w:val="both"/>
        <w:rPr>
          <w:rFonts w:ascii="Meta Serif Offc" w:hAnsi="Meta Serif Offc" w:cs="Meta Serif Offc"/>
          <w:noProof/>
          <w:color w:val="404040"/>
          <w:sz w:val="20"/>
          <w:szCs w:val="20"/>
        </w:rPr>
      </w:pPr>
      <w:r>
        <w:rPr>
          <w:rFonts w:ascii="Meta Serif Offc" w:hAnsi="Meta Serif Offc" w:cs="Meta Serif Offc"/>
          <w:noProof/>
          <w:color w:val="404040"/>
          <w:sz w:val="20"/>
          <w:szCs w:val="20"/>
          <w:lang w:val="sv-SE"/>
        </w:rPr>
        <w:t>Du kan</w:t>
      </w:r>
      <w:r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søke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F31AC7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Mattilsynet om </w:t>
      </w:r>
      <w:r>
        <w:rPr>
          <w:rFonts w:ascii="Meta Serif Offc" w:hAnsi="Meta Serif Offc" w:cs="Meta Serif Offc"/>
          <w:noProof/>
          <w:color w:val="404040"/>
          <w:sz w:val="20"/>
          <w:szCs w:val="20"/>
        </w:rPr>
        <w:t>dispensasjon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til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å </w:t>
      </w:r>
      <w:r w:rsidR="00BF5BBF">
        <w:rPr>
          <w:rFonts w:ascii="Meta Serif Offc" w:hAnsi="Meta Serif Offc" w:cs="Meta Serif Offc"/>
          <w:noProof/>
          <w:color w:val="404040"/>
          <w:sz w:val="20"/>
          <w:szCs w:val="20"/>
        </w:rPr>
        <w:t>bruke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62828" w:rsidRPr="00AD7E28">
        <w:rPr>
          <w:rFonts w:ascii="Meta Serif Offc" w:hAnsi="Meta Serif Offc" w:cs="Meta Serif Offc"/>
          <w:sz w:val="20"/>
          <w:szCs w:val="20"/>
          <w:lang w:val="sv-SE"/>
        </w:rPr>
        <w:t>ikke-økologisk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>
        <w:rPr>
          <w:rFonts w:ascii="Meta Serif Offc" w:hAnsi="Meta Serif Offc" w:cs="Meta Serif Offc"/>
          <w:noProof/>
          <w:color w:val="404040"/>
          <w:sz w:val="20"/>
          <w:szCs w:val="20"/>
        </w:rPr>
        <w:t>kraftfôr på grunn av brannen på fabrikken på Lena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dersom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</w:t>
      </w:r>
      <w:r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du ikke har nok økologisk kraftfôr </w:t>
      </w:r>
      <w:r w:rsidR="000579E9">
        <w:rPr>
          <w:rFonts w:ascii="Meta Serif Offc" w:hAnsi="Meta Serif Offc" w:cs="Meta Serif Offc"/>
          <w:noProof/>
          <w:color w:val="404040"/>
          <w:sz w:val="20"/>
          <w:szCs w:val="20"/>
        </w:rPr>
        <w:t>tilgjengelig</w:t>
      </w:r>
      <w:r w:rsidR="00AD7E28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14:paraId="196D078B" w14:textId="77777777" w:rsidR="00D24265" w:rsidRPr="00AD7E28" w:rsidRDefault="00AD7E28" w:rsidP="00A42537">
      <w:pPr>
        <w:rPr>
          <w:rFonts w:ascii="Meta Serif Offc" w:hAnsi="Meta Serif Offc" w:cs="Meta Serif Offc"/>
          <w:noProof/>
          <w:color w:val="404040"/>
          <w:sz w:val="20"/>
          <w:szCs w:val="20"/>
        </w:rPr>
      </w:pPr>
      <w:r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Det kan søkes i følgende situasjoner:  S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om følge av ekstraordinære værforhold, utbrudd av smittsomme sykdommer, forurensning med giftige stoffer eller som følge av brann, jf. økologiforskriften § 3, jf. f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orordning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 (EF) nr. 889/2008, art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ikkel </w:t>
      </w:r>
      <w:r w:rsidR="00A42537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 xml:space="preserve">47, bokstav </w:t>
      </w:r>
      <w:r w:rsidR="008A259A">
        <w:rPr>
          <w:rFonts w:ascii="Meta Serif Offc" w:hAnsi="Meta Serif Offc" w:cs="Meta Serif Offc"/>
          <w:noProof/>
          <w:color w:val="404040"/>
          <w:sz w:val="20"/>
          <w:szCs w:val="20"/>
        </w:rPr>
        <w:t>c</w:t>
      </w:r>
      <w:r w:rsidR="00D24265" w:rsidRPr="00AD7E28">
        <w:rPr>
          <w:rFonts w:ascii="Meta Serif Offc" w:hAnsi="Meta Serif Offc" w:cs="Meta Serif Offc"/>
          <w:noProof/>
          <w:color w:val="404040"/>
          <w:sz w:val="20"/>
          <w:szCs w:val="20"/>
        </w:rPr>
        <w:t>.</w:t>
      </w:r>
    </w:p>
    <w:p w14:paraId="06C72ACE" w14:textId="6AC4504A" w:rsidR="00140B74" w:rsidRPr="00EE0C6E" w:rsidRDefault="00A42537" w:rsidP="00E47664">
      <w:pPr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</w:pP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En eventuell </w:t>
      </w:r>
      <w:r w:rsidR="000E267F"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dispensasjon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 til å bruke </w:t>
      </w:r>
      <w:r w:rsidR="00D62828" w:rsidRPr="00EE0C6E">
        <w:rPr>
          <w:rFonts w:ascii="Meta Serif Offc" w:hAnsi="Meta Serif Offc" w:cs="Meta Serif Offc"/>
          <w:b/>
          <w:bCs/>
          <w:sz w:val="20"/>
          <w:szCs w:val="20"/>
          <w:lang w:val="sv-SE"/>
        </w:rPr>
        <w:t>ikke-økologisk</w:t>
      </w:r>
      <w:r w:rsidR="00EE0C6E">
        <w:rPr>
          <w:rFonts w:ascii="Meta Serif Offc" w:hAnsi="Meta Serif Offc" w:cs="Meta Serif Offc"/>
          <w:b/>
          <w:bCs/>
          <w:sz w:val="20"/>
          <w:szCs w:val="20"/>
          <w:lang w:val="sv-SE"/>
        </w:rPr>
        <w:t xml:space="preserve"> kraftfôr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 vil kun gjelde for en </w:t>
      </w:r>
      <w:r w:rsidR="000579E9"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tids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begrenset periode og kun i den utstrekning som er nødvendig</w:t>
      </w:r>
      <w:r w:rsidR="0063194C"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>.</w:t>
      </w:r>
      <w:r w:rsidRPr="00EE0C6E">
        <w:rPr>
          <w:rFonts w:ascii="Meta Serif Offc" w:hAnsi="Meta Serif Offc" w:cs="Meta Serif Offc"/>
          <w:b/>
          <w:bCs/>
          <w:noProof/>
          <w:color w:val="404040"/>
          <w:sz w:val="20"/>
          <w:szCs w:val="20"/>
        </w:rPr>
        <w:t xml:space="preserve"> </w:t>
      </w:r>
    </w:p>
    <w:p w14:paraId="21C1C301" w14:textId="77777777" w:rsidR="00E47664" w:rsidRPr="00AB35E3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AB35E3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405"/>
        <w:gridCol w:w="2124"/>
        <w:gridCol w:w="2266"/>
        <w:gridCol w:w="2267"/>
      </w:tblGrid>
      <w:tr w:rsidR="006379EA" w:rsidRPr="00AB35E3" w14:paraId="30E88253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2162D09C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673" w:type="pct"/>
            <w:gridSpan w:val="3"/>
          </w:tcPr>
          <w:p w14:paraId="66E9C2F1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14:paraId="72186060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62DC7DC5" w14:textId="77777777" w:rsidR="006379EA" w:rsidRPr="00AB35E3" w:rsidRDefault="00DF412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1266D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/p</w:t>
            </w:r>
            <w:r w:rsidR="005704CD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ostboks</w:t>
            </w:r>
          </w:p>
        </w:tc>
        <w:tc>
          <w:tcPr>
            <w:tcW w:w="3673" w:type="pct"/>
            <w:gridSpan w:val="3"/>
          </w:tcPr>
          <w:p w14:paraId="3FD1E3AE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DF4128" w:rsidRPr="00AB35E3" w14:paraId="0FEFDDCB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2C363EBC" w14:textId="77777777" w:rsidR="00DF4128" w:rsidRPr="00AB35E3" w:rsidRDefault="00DF4128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Postnummer</w:t>
            </w:r>
          </w:p>
        </w:tc>
        <w:tc>
          <w:tcPr>
            <w:tcW w:w="3673" w:type="pct"/>
            <w:gridSpan w:val="3"/>
          </w:tcPr>
          <w:p w14:paraId="38116F84" w14:textId="77777777"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DF4128" w:rsidRPr="00AB35E3" w14:paraId="6FE86D51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001C6920" w14:textId="77777777" w:rsidR="00DF4128" w:rsidRPr="00AB35E3" w:rsidRDefault="00E6366A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673" w:type="pct"/>
            <w:gridSpan w:val="3"/>
          </w:tcPr>
          <w:p w14:paraId="5CF9A2D3" w14:textId="77777777" w:rsidR="00DF4128" w:rsidRPr="00AB35E3" w:rsidRDefault="00DF4128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AB35E3" w14:paraId="5B51B2BF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42B69D88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172" w:type="pct"/>
          </w:tcPr>
          <w:p w14:paraId="72C653D4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D8ADBA9" w14:textId="77777777" w:rsidR="006379EA" w:rsidRPr="00AB35E3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1" w:type="pct"/>
          </w:tcPr>
          <w:p w14:paraId="1319AEC0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AB35E3" w14:paraId="2F7BB144" w14:textId="77777777" w:rsidTr="005704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7" w:type="pct"/>
          </w:tcPr>
          <w:p w14:paraId="68432FA9" w14:textId="77777777" w:rsidR="006379EA" w:rsidRPr="00AB35E3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673" w:type="pct"/>
            <w:gridSpan w:val="3"/>
          </w:tcPr>
          <w:p w14:paraId="74886445" w14:textId="77777777" w:rsidR="006379EA" w:rsidRPr="00AB35E3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374C3D78" w14:textId="77777777" w:rsidR="0063194C" w:rsidRPr="00AB35E3" w:rsidRDefault="0063194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02DEEE2D" w14:textId="77777777" w:rsidR="00E47664" w:rsidRPr="00AB35E3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AB35E3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3681"/>
        <w:gridCol w:w="5381"/>
      </w:tblGrid>
      <w:tr w:rsidR="0063194C" w:rsidRPr="00AB35E3" w14:paraId="391C06C6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3D63F60F" w14:textId="77777777" w:rsidR="0063194C" w:rsidRPr="00C033F7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Besetningsstørrelse av ulike dyr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:</w:t>
            </w:r>
          </w:p>
        </w:tc>
        <w:tc>
          <w:tcPr>
            <w:tcW w:w="2969" w:type="pct"/>
          </w:tcPr>
          <w:p w14:paraId="3EE382C1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14:paraId="65EC5DD1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033C998C" w14:textId="77777777" w:rsidR="0063194C" w:rsidRPr="00C033F7" w:rsidRDefault="0063194C" w:rsidP="00ED424A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Fôr- og driftsgrunnlaget</w:t>
            </w:r>
            <w:r w:rsidR="006F5074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:</w:t>
            </w:r>
          </w:p>
        </w:tc>
        <w:tc>
          <w:tcPr>
            <w:tcW w:w="2969" w:type="pct"/>
          </w:tcPr>
          <w:p w14:paraId="46DB4B81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194C" w:rsidRPr="00AB35E3" w14:paraId="7B49843E" w14:textId="77777777" w:rsidTr="00ED42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1" w:type="pct"/>
          </w:tcPr>
          <w:p w14:paraId="5E4F1EBF" w14:textId="77777777" w:rsidR="0063194C" w:rsidRPr="00C033F7" w:rsidRDefault="0063194C" w:rsidP="0063194C">
            <w:pPr>
              <w:pStyle w:val="Ingenmellomrom"/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Hvor stor andel </w:t>
            </w:r>
            <w:r w:rsidR="00D62828" w:rsidRPr="00C033F7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="00D62828"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0E267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kraftfôr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vil det være i fôrrasjonene i perioden det </w:t>
            </w:r>
            <w:r w:rsidR="00E6366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ikke-økologiske </w:t>
            </w:r>
            <w:r w:rsidRPr="00C033F7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fôret skal nyttes?</w:t>
            </w:r>
          </w:p>
        </w:tc>
        <w:tc>
          <w:tcPr>
            <w:tcW w:w="2969" w:type="pct"/>
          </w:tcPr>
          <w:p w14:paraId="1C5B72A2" w14:textId="77777777" w:rsidR="0063194C" w:rsidRPr="00AB35E3" w:rsidRDefault="0063194C" w:rsidP="00ED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7BA42320" w14:textId="77777777" w:rsidR="00474906" w:rsidRPr="00AB35E3" w:rsidRDefault="00474906" w:rsidP="00E47664">
      <w:pPr>
        <w:rPr>
          <w:rFonts w:ascii="Meta Serif Offc" w:hAnsi="Meta Serif Offc" w:cs="Meta Serif Offc"/>
          <w:sz w:val="20"/>
          <w:szCs w:val="20"/>
        </w:rPr>
      </w:pPr>
    </w:p>
    <w:p w14:paraId="62E47437" w14:textId="77777777" w:rsidR="00F23AA0" w:rsidRPr="00AB35E3" w:rsidRDefault="00F23AA0" w:rsidP="00E47664">
      <w:pPr>
        <w:rPr>
          <w:rFonts w:ascii="Meta Serif Offc" w:hAnsi="Meta Serif Offc" w:cs="Meta Serif Offc"/>
          <w:b/>
          <w:sz w:val="20"/>
          <w:szCs w:val="20"/>
        </w:rPr>
      </w:pPr>
    </w:p>
    <w:p w14:paraId="714B49E7" w14:textId="77777777" w:rsidR="004700BF" w:rsidRPr="00AB35E3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AB35E3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AB35E3">
        <w:rPr>
          <w:rFonts w:ascii="Meta Serif Offc" w:hAnsi="Meta Serif Offc" w:cs="Meta Serif Offc"/>
          <w:b/>
          <w:sz w:val="20"/>
          <w:szCs w:val="20"/>
        </w:rPr>
        <w:t>ekreftelse</w:t>
      </w:r>
      <w:r w:rsidR="00E6366A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AB35E3" w14:paraId="65881CA3" w14:textId="77777777" w:rsidTr="00345EF8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05F20A5" w14:textId="77777777" w:rsidR="00E6366A" w:rsidRDefault="00E63682" w:rsidP="00DF4128">
            <w:pPr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forsikrer at opplysningene opg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p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itt i søknaden </w:t>
            </w:r>
            <w:r w:rsidR="00DF4128"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er riktige. </w:t>
            </w:r>
          </w:p>
          <w:p w14:paraId="0C74525B" w14:textId="12226F9A" w:rsidR="00DF4128" w:rsidRPr="00AB35E3" w:rsidRDefault="00DF4128" w:rsidP="00DF4128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152D4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bruk av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D62828" w:rsidRPr="00AB35E3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140B74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kraftfôr</w:t>
            </w:r>
            <w:r w:rsidR="00802D8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til økologiske dyr.</w:t>
            </w:r>
          </w:p>
        </w:tc>
      </w:tr>
      <w:tr w:rsidR="004700BF" w:rsidRPr="00AB35E3" w14:paraId="3CAB9BBC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1BF802B" w14:textId="77777777" w:rsidR="004700BF" w:rsidRPr="00AB35E3" w:rsidRDefault="005C2BD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AB35E3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14:paraId="1AA4BB21" w14:textId="77777777" w:rsidR="004700BF" w:rsidRPr="00AB35E3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AB35E3" w14:paraId="43837D98" w14:textId="77777777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E823E5C" w14:textId="77777777" w:rsidR="004700BF" w:rsidRPr="00AB35E3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tcW w:w="3750" w:type="pct"/>
          </w:tcPr>
          <w:p w14:paraId="059F18B5" w14:textId="77777777" w:rsidR="004700BF" w:rsidRPr="00AB35E3" w:rsidRDefault="004700BF" w:rsidP="00A43A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14:paraId="2675FFA5" w14:textId="77777777" w:rsidR="00906815" w:rsidRDefault="00906815" w:rsidP="009A16CA">
      <w:pPr>
        <w:rPr>
          <w:rFonts w:ascii="Meta Serif Offc" w:hAnsi="Meta Serif Offc" w:cs="Meta Serif Offc"/>
        </w:rPr>
      </w:pPr>
    </w:p>
    <w:p w14:paraId="17DD251A" w14:textId="77777777" w:rsidR="00DF4128" w:rsidRPr="00140B74" w:rsidRDefault="00DF4128" w:rsidP="00200194">
      <w:pPr>
        <w:rPr>
          <w:rFonts w:ascii="Meta Serif Offc" w:hAnsi="Meta Serif Offc" w:cs="Meta Serif Offc"/>
          <w:sz w:val="32"/>
          <w:szCs w:val="32"/>
        </w:rPr>
      </w:pPr>
      <w:r w:rsidRPr="00140B74">
        <w:rPr>
          <w:rFonts w:ascii="Meta Serif Offc" w:hAnsi="Meta Serif Offc" w:cs="Meta Serif Offc"/>
          <w:sz w:val="32"/>
          <w:szCs w:val="32"/>
        </w:rPr>
        <w:lastRenderedPageBreak/>
        <w:t>Søknaden sendes per e-post ti</w:t>
      </w:r>
      <w:r w:rsidR="00140B74" w:rsidRPr="00140B74">
        <w:rPr>
          <w:rFonts w:ascii="Meta Serif Offc" w:hAnsi="Meta Serif Offc" w:cs="Meta Serif Offc"/>
          <w:sz w:val="32"/>
          <w:szCs w:val="32"/>
        </w:rPr>
        <w:t xml:space="preserve">l </w:t>
      </w:r>
      <w:hyperlink r:id="rId10" w:history="1">
        <w:r w:rsidR="00140B74" w:rsidRPr="006434C0">
          <w:rPr>
            <w:rStyle w:val="Hyperkobling"/>
            <w:rFonts w:ascii="Meta Serif Offc" w:hAnsi="Meta Serif Offc" w:cs="Meta Serif Offc"/>
            <w:sz w:val="32"/>
            <w:szCs w:val="32"/>
          </w:rPr>
          <w:t>marianne.johansen.myrbraaten@mattilsynet.no</w:t>
        </w:r>
      </w:hyperlink>
      <w:r w:rsidR="00140B74" w:rsidRPr="00140B74">
        <w:rPr>
          <w:rFonts w:ascii="Meta Serif Offc" w:hAnsi="Meta Serif Offc" w:cs="Meta Serif Offc"/>
          <w:sz w:val="32"/>
          <w:szCs w:val="32"/>
        </w:rPr>
        <w:t xml:space="preserve"> </w:t>
      </w:r>
      <w:r w:rsidRPr="00140B74">
        <w:rPr>
          <w:rFonts w:ascii="Meta Serif Offc" w:hAnsi="Meta Serif Offc" w:cs="Meta Serif Offc"/>
          <w:sz w:val="32"/>
          <w:szCs w:val="32"/>
        </w:rPr>
        <w:t xml:space="preserve">med kopi til </w:t>
      </w:r>
      <w:hyperlink r:id="rId11" w:history="1">
        <w:r w:rsidRPr="00140B74">
          <w:rPr>
            <w:rStyle w:val="Hyperkobling"/>
            <w:rFonts w:ascii="Meta Serif Offc" w:hAnsi="Meta Serif Offc" w:cs="Meta Serif Offc"/>
            <w:sz w:val="32"/>
            <w:szCs w:val="32"/>
          </w:rPr>
          <w:t>kontor@debio.no</w:t>
        </w:r>
      </w:hyperlink>
      <w:r w:rsidR="00140B74">
        <w:rPr>
          <w:rStyle w:val="Hyperkobling"/>
          <w:rFonts w:ascii="Meta Serif Offc" w:hAnsi="Meta Serif Offc" w:cs="Meta Serif Offc"/>
          <w:sz w:val="32"/>
          <w:szCs w:val="32"/>
        </w:rPr>
        <w:t xml:space="preserve"> </w:t>
      </w:r>
      <w:r w:rsidR="00140B74">
        <w:rPr>
          <w:sz w:val="32"/>
          <w:szCs w:val="32"/>
        </w:rPr>
        <w:t xml:space="preserve"> </w:t>
      </w:r>
      <w:r w:rsidRPr="00140B74">
        <w:rPr>
          <w:sz w:val="32"/>
          <w:szCs w:val="32"/>
        </w:rPr>
        <w:t xml:space="preserve"> </w:t>
      </w:r>
      <w:r w:rsidRPr="00140B74">
        <w:rPr>
          <w:rFonts w:ascii="Meta Serif Offc" w:hAnsi="Meta Serif Offc" w:cs="Meta Serif Offc"/>
          <w:sz w:val="32"/>
          <w:szCs w:val="32"/>
        </w:rPr>
        <w:t>Merk søknaden «Region Stor-Oslo</w:t>
      </w:r>
      <w:r w:rsidR="001C1B5C" w:rsidRPr="00140B74">
        <w:rPr>
          <w:rFonts w:ascii="Meta Serif Offc" w:hAnsi="Meta Serif Offc" w:cs="Meta Serif Offc"/>
          <w:sz w:val="32"/>
          <w:szCs w:val="32"/>
        </w:rPr>
        <w:t>, Avdeling nasjonale godkjenninger</w:t>
      </w:r>
      <w:r w:rsidRPr="00140B74">
        <w:rPr>
          <w:rFonts w:ascii="Meta Serif Offc" w:hAnsi="Meta Serif Offc" w:cs="Meta Serif Offc"/>
          <w:sz w:val="32"/>
          <w:szCs w:val="32"/>
        </w:rPr>
        <w:t>».</w:t>
      </w:r>
      <w:r w:rsidRPr="00140B74">
        <w:rPr>
          <w:sz w:val="32"/>
          <w:szCs w:val="32"/>
        </w:rPr>
        <w:t xml:space="preserve"> </w:t>
      </w:r>
      <w:r w:rsidR="00140B74" w:rsidRPr="00140B74">
        <w:rPr>
          <w:rFonts w:ascii="Meta Serif Offc" w:hAnsi="Meta Serif Offc" w:cs="Meta Serif Offc"/>
          <w:sz w:val="32"/>
          <w:szCs w:val="32"/>
        </w:rPr>
        <w:t xml:space="preserve"> </w:t>
      </w:r>
    </w:p>
    <w:sectPr w:rsidR="00DF4128" w:rsidRPr="00140B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A9A0" w14:textId="77777777" w:rsidR="00A43101" w:rsidRDefault="00A43101" w:rsidP="00E47664">
      <w:pPr>
        <w:spacing w:after="0" w:line="240" w:lineRule="auto"/>
      </w:pPr>
      <w:r>
        <w:separator/>
      </w:r>
    </w:p>
  </w:endnote>
  <w:endnote w:type="continuationSeparator" w:id="0">
    <w:p w14:paraId="47D2C177" w14:textId="77777777" w:rsidR="00A43101" w:rsidRDefault="00A43101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Serif Offc">
    <w:altName w:val="Centaur"/>
    <w:charset w:val="00"/>
    <w:family w:val="auto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35B3" w14:textId="77777777" w:rsidR="00D418D2" w:rsidRDefault="00D418D2">
    <w:pPr>
      <w:pStyle w:val="Bunntekst"/>
    </w:pPr>
    <w:r>
      <w:t xml:space="preserve">Versjon </w:t>
    </w:r>
    <w:r w:rsidR="00140B74">
      <w:t>14.07.2020</w:t>
    </w:r>
  </w:p>
  <w:p w14:paraId="0AFDD644" w14:textId="77777777" w:rsidR="00D418D2" w:rsidRDefault="00D418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E120" w14:textId="77777777" w:rsidR="00A43101" w:rsidRDefault="00A43101" w:rsidP="00E47664">
      <w:pPr>
        <w:spacing w:after="0" w:line="240" w:lineRule="auto"/>
      </w:pPr>
      <w:r>
        <w:separator/>
      </w:r>
    </w:p>
  </w:footnote>
  <w:footnote w:type="continuationSeparator" w:id="0">
    <w:p w14:paraId="667D0F20" w14:textId="77777777" w:rsidR="00A43101" w:rsidRDefault="00A43101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06DA" w14:textId="77777777" w:rsidR="00144BB4" w:rsidRDefault="00DF4128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25DDABDA" wp14:editId="44167ECC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BB4">
      <w:tab/>
    </w:r>
    <w:r w:rsidR="00144BB4">
      <w:tab/>
    </w:r>
    <w:r w:rsidR="00144BB4">
      <w:rPr>
        <w:noProof/>
        <w:lang w:eastAsia="nb-NO"/>
      </w:rPr>
      <w:drawing>
        <wp:inline distT="0" distB="0" distL="0" distR="0" wp14:anchorId="684233EA" wp14:editId="4ECE76F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499B6" w14:textId="77777777" w:rsidR="00E47664" w:rsidRDefault="00E47664" w:rsidP="00F32AA1">
    <w:pPr>
      <w:pStyle w:val="Topptekst"/>
      <w:jc w:val="center"/>
    </w:pPr>
  </w:p>
  <w:p w14:paraId="1CC99DA8" w14:textId="77777777"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D271A2">
      <w:rPr>
        <w:rFonts w:ascii="Meta Serif Offc" w:hAnsi="Meta Serif Offc" w:cs="Meta Serif Offc"/>
        <w:sz w:val="28"/>
        <w:szCs w:val="28"/>
      </w:rPr>
      <w:t xml:space="preserve">– økologisk </w:t>
    </w:r>
    <w:r w:rsidR="00BF5BBF">
      <w:rPr>
        <w:rFonts w:ascii="Meta Serif Offc" w:hAnsi="Meta Serif Offc" w:cs="Meta Serif Offc"/>
        <w:sz w:val="28"/>
        <w:szCs w:val="28"/>
      </w:rPr>
      <w:t>produksjon</w:t>
    </w:r>
  </w:p>
  <w:p w14:paraId="7DB1F4E5" w14:textId="77777777"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E35"/>
    <w:multiLevelType w:val="hybridMultilevel"/>
    <w:tmpl w:val="4288EBF2"/>
    <w:lvl w:ilvl="0" w:tplc="818C5856">
      <w:start w:val="1"/>
      <w:numFmt w:val="lowerLetter"/>
      <w:lvlText w:val="%1)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0EE0"/>
    <w:multiLevelType w:val="hybridMultilevel"/>
    <w:tmpl w:val="937A3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64"/>
    <w:rsid w:val="00003A30"/>
    <w:rsid w:val="00007418"/>
    <w:rsid w:val="00027095"/>
    <w:rsid w:val="000579E9"/>
    <w:rsid w:val="000978AA"/>
    <w:rsid w:val="000E267F"/>
    <w:rsid w:val="000E4747"/>
    <w:rsid w:val="000F787D"/>
    <w:rsid w:val="00112D2C"/>
    <w:rsid w:val="001266D7"/>
    <w:rsid w:val="00140B74"/>
    <w:rsid w:val="00144BB4"/>
    <w:rsid w:val="00152D4A"/>
    <w:rsid w:val="001610DB"/>
    <w:rsid w:val="00180C75"/>
    <w:rsid w:val="001847A5"/>
    <w:rsid w:val="001906C1"/>
    <w:rsid w:val="001C1B5C"/>
    <w:rsid w:val="00200194"/>
    <w:rsid w:val="00210A70"/>
    <w:rsid w:val="002726E5"/>
    <w:rsid w:val="002826A9"/>
    <w:rsid w:val="002953F9"/>
    <w:rsid w:val="002E453C"/>
    <w:rsid w:val="002F1F7F"/>
    <w:rsid w:val="003021A8"/>
    <w:rsid w:val="00306CDD"/>
    <w:rsid w:val="00310224"/>
    <w:rsid w:val="003238F9"/>
    <w:rsid w:val="00345EF8"/>
    <w:rsid w:val="003C3F03"/>
    <w:rsid w:val="003C536C"/>
    <w:rsid w:val="00430E2A"/>
    <w:rsid w:val="004700BF"/>
    <w:rsid w:val="00474906"/>
    <w:rsid w:val="00496431"/>
    <w:rsid w:val="005463DF"/>
    <w:rsid w:val="00546F93"/>
    <w:rsid w:val="0055386D"/>
    <w:rsid w:val="005704CD"/>
    <w:rsid w:val="00593B1D"/>
    <w:rsid w:val="00593FDB"/>
    <w:rsid w:val="005C2BD8"/>
    <w:rsid w:val="005F07E6"/>
    <w:rsid w:val="0063194C"/>
    <w:rsid w:val="00633D93"/>
    <w:rsid w:val="006379EA"/>
    <w:rsid w:val="0064490F"/>
    <w:rsid w:val="00650847"/>
    <w:rsid w:val="006939B5"/>
    <w:rsid w:val="006F5074"/>
    <w:rsid w:val="00711907"/>
    <w:rsid w:val="007178CB"/>
    <w:rsid w:val="007213D0"/>
    <w:rsid w:val="00761209"/>
    <w:rsid w:val="00802D8C"/>
    <w:rsid w:val="00877069"/>
    <w:rsid w:val="008A259A"/>
    <w:rsid w:val="008B366E"/>
    <w:rsid w:val="00906815"/>
    <w:rsid w:val="00920F3A"/>
    <w:rsid w:val="009A09AC"/>
    <w:rsid w:val="009A16CA"/>
    <w:rsid w:val="009B1989"/>
    <w:rsid w:val="009B5FB5"/>
    <w:rsid w:val="00A06D05"/>
    <w:rsid w:val="00A1236B"/>
    <w:rsid w:val="00A42537"/>
    <w:rsid w:val="00A43101"/>
    <w:rsid w:val="00A43AEC"/>
    <w:rsid w:val="00A5628C"/>
    <w:rsid w:val="00A65EE6"/>
    <w:rsid w:val="00A67BAF"/>
    <w:rsid w:val="00A76968"/>
    <w:rsid w:val="00A82418"/>
    <w:rsid w:val="00A934A0"/>
    <w:rsid w:val="00A96DBE"/>
    <w:rsid w:val="00AB35E3"/>
    <w:rsid w:val="00AD7E28"/>
    <w:rsid w:val="00AE7B9B"/>
    <w:rsid w:val="00AF295E"/>
    <w:rsid w:val="00AF7015"/>
    <w:rsid w:val="00B448C6"/>
    <w:rsid w:val="00B574AF"/>
    <w:rsid w:val="00B968F2"/>
    <w:rsid w:val="00BA25D1"/>
    <w:rsid w:val="00BF5BBF"/>
    <w:rsid w:val="00C033F7"/>
    <w:rsid w:val="00C21157"/>
    <w:rsid w:val="00C36DDB"/>
    <w:rsid w:val="00C43711"/>
    <w:rsid w:val="00C67B80"/>
    <w:rsid w:val="00C70D2D"/>
    <w:rsid w:val="00C72382"/>
    <w:rsid w:val="00C768B0"/>
    <w:rsid w:val="00CA3791"/>
    <w:rsid w:val="00CA5874"/>
    <w:rsid w:val="00CC10B6"/>
    <w:rsid w:val="00CE122A"/>
    <w:rsid w:val="00D04BCE"/>
    <w:rsid w:val="00D24265"/>
    <w:rsid w:val="00D256DB"/>
    <w:rsid w:val="00D271A2"/>
    <w:rsid w:val="00D2787D"/>
    <w:rsid w:val="00D35BA5"/>
    <w:rsid w:val="00D418D2"/>
    <w:rsid w:val="00D62828"/>
    <w:rsid w:val="00DB700F"/>
    <w:rsid w:val="00DC413F"/>
    <w:rsid w:val="00DF4128"/>
    <w:rsid w:val="00DF5F24"/>
    <w:rsid w:val="00E0695E"/>
    <w:rsid w:val="00E433E2"/>
    <w:rsid w:val="00E47664"/>
    <w:rsid w:val="00E6366A"/>
    <w:rsid w:val="00E63682"/>
    <w:rsid w:val="00E91DA2"/>
    <w:rsid w:val="00E93BD7"/>
    <w:rsid w:val="00EA75CE"/>
    <w:rsid w:val="00EE0C6E"/>
    <w:rsid w:val="00F21FBE"/>
    <w:rsid w:val="00F23AA0"/>
    <w:rsid w:val="00F3045C"/>
    <w:rsid w:val="00F31AC7"/>
    <w:rsid w:val="00F95C7F"/>
    <w:rsid w:val="00FB50BF"/>
    <w:rsid w:val="00FD3A00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7277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customStyle="1" w:styleId="Default">
    <w:name w:val="Default"/>
    <w:rsid w:val="00112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112D2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14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or@debio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anne.johansen.myrbraaten@mattilsyn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689D54342A747AFCFCA506357F5F3" ma:contentTypeVersion="12" ma:contentTypeDescription="Opprett et nytt dokument." ma:contentTypeScope="" ma:versionID="d91ad0939788a1fbd3902b42d1088289">
  <xsd:schema xmlns:xsd="http://www.w3.org/2001/XMLSchema" xmlns:xs="http://www.w3.org/2001/XMLSchema" xmlns:p="http://schemas.microsoft.com/office/2006/metadata/properties" xmlns:ns2="e32a530c-aeef-46d1-a45f-7f26e7e2eedb" xmlns:ns3="e705f13a-c4cb-4f6e-9daf-c5bee7c6bf64" targetNamespace="http://schemas.microsoft.com/office/2006/metadata/properties" ma:root="true" ma:fieldsID="eaaa158a41820b08c0cfebf510a74e26" ns2:_="" ns3:_="">
    <xsd:import namespace="e32a530c-aeef-46d1-a45f-7f26e7e2eedb"/>
    <xsd:import namespace="e705f13a-c4cb-4f6e-9daf-c5bee7c6b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a530c-aeef-46d1-a45f-7f26e7e2e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f13a-c4cb-4f6e-9daf-c5bee7c6b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E5455-E570-48FA-9E4D-18DB91182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1AD5B-3C77-47F5-84F8-082848F4BE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2a530c-aeef-46d1-a45f-7f26e7e2eedb"/>
    <ds:schemaRef ds:uri="http://purl.org/dc/elements/1.1/"/>
    <ds:schemaRef ds:uri="http://schemas.microsoft.com/office/2006/metadata/properties"/>
    <ds:schemaRef ds:uri="e705f13a-c4cb-4f6e-9daf-c5bee7c6bf6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43A697-A3C2-4D35-844E-397121F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a530c-aeef-46d1-a45f-7f26e7e2eedb"/>
    <ds:schemaRef ds:uri="e705f13a-c4cb-4f6e-9daf-c5bee7c6b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Therese Engen</cp:lastModifiedBy>
  <cp:revision>2</cp:revision>
  <dcterms:created xsi:type="dcterms:W3CDTF">2020-07-16T14:52:00Z</dcterms:created>
  <dcterms:modified xsi:type="dcterms:W3CDTF">2020-07-16T14:52:00Z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0x010100E60689D54342A747AFCFCA506357F5F3</vt:lpwstr>
  </property>
</Properties>
</file>